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08" w:rsidRDefault="00B93808" w:rsidP="00B93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образовательной деятельности МБДОУ ДС </w:t>
      </w:r>
      <w:r w:rsidR="00446A19">
        <w:rPr>
          <w:b/>
          <w:sz w:val="28"/>
          <w:szCs w:val="28"/>
        </w:rPr>
        <w:t>КВ</w:t>
      </w:r>
      <w:r>
        <w:rPr>
          <w:b/>
          <w:sz w:val="28"/>
          <w:szCs w:val="28"/>
        </w:rPr>
        <w:t xml:space="preserve"> № </w:t>
      </w:r>
      <w:r w:rsidR="00446A19">
        <w:rPr>
          <w:b/>
          <w:sz w:val="28"/>
          <w:szCs w:val="28"/>
        </w:rPr>
        <w:t>34</w:t>
      </w:r>
      <w:r>
        <w:rPr>
          <w:b/>
          <w:sz w:val="28"/>
          <w:szCs w:val="28"/>
        </w:rPr>
        <w:t xml:space="preserve"> </w:t>
      </w:r>
      <w:proofErr w:type="spellStart"/>
      <w:r w:rsidR="00446A19">
        <w:rPr>
          <w:b/>
          <w:sz w:val="28"/>
          <w:szCs w:val="28"/>
        </w:rPr>
        <w:t>пгт</w:t>
      </w:r>
      <w:proofErr w:type="spellEnd"/>
      <w:r w:rsidR="00446A19">
        <w:rPr>
          <w:b/>
          <w:sz w:val="28"/>
          <w:szCs w:val="28"/>
        </w:rPr>
        <w:t xml:space="preserve"> Афипского МО Северский район</w:t>
      </w:r>
    </w:p>
    <w:p w:rsidR="00B93808" w:rsidRDefault="00B93808" w:rsidP="00B93808">
      <w:pPr>
        <w:jc w:val="center"/>
        <w:rPr>
          <w:b/>
          <w:sz w:val="28"/>
          <w:szCs w:val="28"/>
        </w:rPr>
      </w:pPr>
    </w:p>
    <w:p w:rsidR="00B93808" w:rsidRDefault="00B93808" w:rsidP="00B9380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плана образовательной деятельности способствует реализации целей, задач и содержания образования, позволяет объединить обучение и воспитание в целостный образовательный процесс, формировать общую культуру личности детей, в том числе навыки здорового образа жизни, развивать социальные, нравственные, эстетические, интеллектуальные, физические качества, мотивацию к дальнейшей учебной деятельности.                                                                                        </w:t>
      </w:r>
    </w:p>
    <w:p w:rsidR="00B93808" w:rsidRDefault="00B93808" w:rsidP="00B93808">
      <w:pPr>
        <w:spacing w:after="1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План составлен по возрастным группам согласно комплектованию дошкольного учреждения на 2020-2021 учебный год.</w:t>
      </w:r>
    </w:p>
    <w:p w:rsidR="00B93808" w:rsidRDefault="00B93808" w:rsidP="00B9380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Количество групп – </w:t>
      </w:r>
      <w:r w:rsidR="00446A19">
        <w:rPr>
          <w:rFonts w:eastAsia="Calibri"/>
          <w:sz w:val="28"/>
          <w:szCs w:val="28"/>
        </w:rPr>
        <w:t>24</w:t>
      </w:r>
    </w:p>
    <w:p w:rsidR="00B93808" w:rsidRDefault="00B93808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2 младшая группа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</w:t>
      </w:r>
      <w:r w:rsidR="00C45932">
        <w:rPr>
          <w:sz w:val="28"/>
          <w:szCs w:val="28"/>
        </w:rPr>
        <w:t xml:space="preserve"> - 6 групп</w:t>
      </w:r>
    </w:p>
    <w:p w:rsidR="00B93808" w:rsidRDefault="00B93808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средняя группа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</w:t>
      </w:r>
      <w:r w:rsidR="00C45932">
        <w:rPr>
          <w:sz w:val="28"/>
          <w:szCs w:val="28"/>
        </w:rPr>
        <w:t xml:space="preserve"> - 2 группы</w:t>
      </w:r>
    </w:p>
    <w:p w:rsidR="00B93808" w:rsidRDefault="00B93808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старшая группа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</w:t>
      </w:r>
      <w:r w:rsidR="00C45932">
        <w:rPr>
          <w:sz w:val="28"/>
          <w:szCs w:val="28"/>
        </w:rPr>
        <w:t xml:space="preserve"> - 6 групп</w:t>
      </w:r>
    </w:p>
    <w:p w:rsidR="00B93808" w:rsidRDefault="00B93808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подготовительная группа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направленности</w:t>
      </w:r>
      <w:r w:rsidR="00C45932">
        <w:rPr>
          <w:sz w:val="28"/>
          <w:szCs w:val="28"/>
        </w:rPr>
        <w:t xml:space="preserve"> </w:t>
      </w:r>
      <w:r w:rsidR="0089756C">
        <w:rPr>
          <w:sz w:val="28"/>
          <w:szCs w:val="28"/>
        </w:rPr>
        <w:t>–</w:t>
      </w:r>
      <w:r w:rsidR="00C45932">
        <w:rPr>
          <w:sz w:val="28"/>
          <w:szCs w:val="28"/>
        </w:rPr>
        <w:t xml:space="preserve"> </w:t>
      </w:r>
      <w:r w:rsidR="0089756C">
        <w:rPr>
          <w:sz w:val="28"/>
          <w:szCs w:val="28"/>
        </w:rPr>
        <w:t>4 группы</w:t>
      </w:r>
    </w:p>
    <w:p w:rsidR="0089756C" w:rsidRDefault="00B93808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9756C">
        <w:rPr>
          <w:sz w:val="28"/>
          <w:szCs w:val="28"/>
        </w:rPr>
        <w:t xml:space="preserve">старшая </w:t>
      </w:r>
      <w:r>
        <w:rPr>
          <w:sz w:val="28"/>
          <w:szCs w:val="28"/>
        </w:rPr>
        <w:t>группа компенсирующей направленности</w:t>
      </w:r>
      <w:r w:rsidR="0089756C">
        <w:rPr>
          <w:sz w:val="28"/>
          <w:szCs w:val="28"/>
        </w:rPr>
        <w:t xml:space="preserve"> – 3 группы</w:t>
      </w:r>
    </w:p>
    <w:p w:rsidR="0089756C" w:rsidRDefault="0089756C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9756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подготовительная группа компенсирующей направленности – 3 группы</w:t>
      </w:r>
    </w:p>
    <w:p w:rsidR="00B93808" w:rsidRDefault="00B93808" w:rsidP="00B93808">
      <w:pPr>
        <w:jc w:val="both"/>
        <w:rPr>
          <w:rFonts w:eastAsia="Calibri"/>
          <w:sz w:val="28"/>
          <w:szCs w:val="28"/>
        </w:rPr>
      </w:pPr>
    </w:p>
    <w:p w:rsidR="00B93808" w:rsidRDefault="00B93808" w:rsidP="00B93808">
      <w:pPr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План образовательной деятельности</w:t>
      </w:r>
      <w:r>
        <w:rPr>
          <w:rFonts w:eastAsia="Calibri"/>
          <w:sz w:val="28"/>
          <w:szCs w:val="28"/>
        </w:rPr>
        <w:t xml:space="preserve"> состоит из трех частей:</w:t>
      </w:r>
    </w:p>
    <w:p w:rsidR="00B93808" w:rsidRDefault="00B93808" w:rsidP="00B93808">
      <w:pPr>
        <w:jc w:val="both"/>
        <w:rPr>
          <w:rFonts w:eastAsia="Calibri"/>
          <w:sz w:val="28"/>
          <w:szCs w:val="28"/>
        </w:rPr>
      </w:pPr>
    </w:p>
    <w:p w:rsidR="00B93808" w:rsidRDefault="00B93808" w:rsidP="00B93808">
      <w:pPr>
        <w:pStyle w:val="msonormalbullet2gif"/>
        <w:autoSpaceDN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 организованной образовательной деятельности, осуществляемой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процессе</w:t>
      </w:r>
      <w:proofErr w:type="gramEnd"/>
      <w:r>
        <w:rPr>
          <w:sz w:val="28"/>
          <w:szCs w:val="28"/>
        </w:rPr>
        <w:t xml:space="preserve"> организации различных видов детской деятельности </w:t>
      </w:r>
    </w:p>
    <w:p w:rsidR="00B93808" w:rsidRDefault="00B93808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образовательной деятельности, осуществляемой в ходе режимных моментов </w:t>
      </w:r>
    </w:p>
    <w:p w:rsidR="00B93808" w:rsidRDefault="00B93808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самостоятельной деятельности детей </w:t>
      </w:r>
    </w:p>
    <w:p w:rsidR="00B93808" w:rsidRDefault="00B93808" w:rsidP="00B93808">
      <w:pPr>
        <w:jc w:val="both"/>
        <w:rPr>
          <w:sz w:val="28"/>
          <w:szCs w:val="28"/>
        </w:rPr>
      </w:pPr>
    </w:p>
    <w:p w:rsidR="00B93808" w:rsidRDefault="00B93808" w:rsidP="00B93808">
      <w:pPr>
        <w:ind w:left="360"/>
        <w:jc w:val="both"/>
        <w:rPr>
          <w:rFonts w:eastAsia="Calibri"/>
          <w:sz w:val="28"/>
          <w:szCs w:val="28"/>
        </w:rPr>
      </w:pPr>
    </w:p>
    <w:p w:rsidR="00B93808" w:rsidRDefault="00B93808" w:rsidP="00B9380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Количество организованной образовательной деятельности определено на основании режима каждого возрастного периода и требований СП 2.4.</w:t>
      </w:r>
      <w:r w:rsidR="00446908">
        <w:rPr>
          <w:rFonts w:eastAsia="Calibri"/>
          <w:sz w:val="28"/>
          <w:szCs w:val="28"/>
        </w:rPr>
        <w:t>3648-20</w:t>
      </w:r>
      <w:r>
        <w:rPr>
          <w:rFonts w:eastAsia="Calibri"/>
          <w:sz w:val="28"/>
          <w:szCs w:val="28"/>
        </w:rPr>
        <w:t>. Время проведения организованной образовательной деятельности, ее длительность установлены с учётом физиологических потребностей и физических возможностей детей данного возраста:</w:t>
      </w:r>
    </w:p>
    <w:p w:rsidR="00B93808" w:rsidRDefault="00B93808" w:rsidP="00B93808">
      <w:pPr>
        <w:widowControl/>
        <w:autoSpaceDE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- младшая группа - длительность занятий не более 15 минут, перерывы между образовательной деятельностью не менее 10 минут;</w:t>
      </w:r>
    </w:p>
    <w:p w:rsidR="00B93808" w:rsidRDefault="00B93808" w:rsidP="00B93808">
      <w:pPr>
        <w:pStyle w:val="msonormalbullet2gif"/>
        <w:autoSpaceDN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средняя группа - длительность занятий не более 20 минут; перерывы между образовательной деятельностью не менее 10 минут;</w:t>
      </w:r>
    </w:p>
    <w:p w:rsidR="00B93808" w:rsidRDefault="00B93808" w:rsidP="00B93808">
      <w:pPr>
        <w:widowControl/>
        <w:autoSpaceDE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старшая группа – длительность занятий не более 20-25 минут, перерывы между образовательной деятельностью не менее 10 минут;</w:t>
      </w:r>
    </w:p>
    <w:p w:rsidR="00B93808" w:rsidRDefault="00B93808" w:rsidP="00B93808">
      <w:pPr>
        <w:widowControl/>
        <w:autoSpaceDE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подготовительная группа   - длительность занятий до 30 минут; перерывы между образовательной деятельностью не менее 10 минут</w:t>
      </w:r>
    </w:p>
    <w:p w:rsidR="00B93808" w:rsidRDefault="00B93808" w:rsidP="00B938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3808" w:rsidRDefault="00B93808" w:rsidP="00B93808">
      <w:pPr>
        <w:jc w:val="both"/>
        <w:rPr>
          <w:sz w:val="28"/>
          <w:szCs w:val="28"/>
        </w:rPr>
      </w:pPr>
    </w:p>
    <w:p w:rsidR="00B93808" w:rsidRDefault="00B93808" w:rsidP="00B93808">
      <w:pPr>
        <w:jc w:val="both"/>
        <w:rPr>
          <w:sz w:val="28"/>
          <w:szCs w:val="28"/>
        </w:rPr>
      </w:pPr>
    </w:p>
    <w:p w:rsidR="00B93808" w:rsidRDefault="00B93808" w:rsidP="00B93808">
      <w:pPr>
        <w:jc w:val="both"/>
        <w:rPr>
          <w:sz w:val="28"/>
          <w:szCs w:val="28"/>
        </w:rPr>
      </w:pPr>
    </w:p>
    <w:p w:rsidR="00B93808" w:rsidRDefault="00B93808" w:rsidP="00B93808">
      <w:pPr>
        <w:jc w:val="both"/>
        <w:rPr>
          <w:sz w:val="28"/>
          <w:szCs w:val="28"/>
        </w:rPr>
      </w:pPr>
    </w:p>
    <w:p w:rsidR="00B93808" w:rsidRDefault="00B93808" w:rsidP="00B93808">
      <w:pPr>
        <w:jc w:val="both"/>
        <w:rPr>
          <w:sz w:val="28"/>
          <w:szCs w:val="28"/>
        </w:rPr>
      </w:pPr>
    </w:p>
    <w:p w:rsidR="00B93808" w:rsidRDefault="00B93808" w:rsidP="00B93808">
      <w:pPr>
        <w:jc w:val="both"/>
        <w:rPr>
          <w:rFonts w:eastAsia="Arial"/>
          <w:b/>
          <w:bCs/>
          <w:sz w:val="28"/>
          <w:szCs w:val="28"/>
          <w:shd w:val="clear" w:color="auto" w:fill="FFFFFF"/>
          <w:lang w:bidi="ru-RU"/>
        </w:rPr>
      </w:pPr>
      <w:r>
        <w:rPr>
          <w:rFonts w:eastAsia="Arial"/>
          <w:b/>
          <w:bCs/>
          <w:sz w:val="28"/>
          <w:szCs w:val="28"/>
          <w:shd w:val="clear" w:color="auto" w:fill="FFFFFF"/>
          <w:lang w:bidi="ru-RU"/>
        </w:rPr>
        <w:t>Модель организованной образовательной деятельности</w:t>
      </w:r>
    </w:p>
    <w:p w:rsidR="00B93808" w:rsidRDefault="00B93808" w:rsidP="00B93808">
      <w:pPr>
        <w:jc w:val="both"/>
        <w:rPr>
          <w:rFonts w:eastAsia="Arial"/>
          <w:b/>
          <w:bCs/>
          <w:sz w:val="28"/>
          <w:szCs w:val="28"/>
          <w:shd w:val="clear" w:color="auto" w:fill="FFFFFF"/>
          <w:lang w:bidi="ru-RU"/>
        </w:rPr>
      </w:pPr>
    </w:p>
    <w:tbl>
      <w:tblPr>
        <w:tblStyle w:val="a3"/>
        <w:tblW w:w="0" w:type="auto"/>
        <w:tblLook w:val="04A0"/>
      </w:tblPr>
      <w:tblGrid>
        <w:gridCol w:w="2409"/>
        <w:gridCol w:w="1578"/>
        <w:gridCol w:w="1453"/>
        <w:gridCol w:w="1453"/>
        <w:gridCol w:w="1339"/>
        <w:gridCol w:w="1339"/>
      </w:tblGrid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Вид</w:t>
            </w:r>
            <w:proofErr w:type="spell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подготов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компенсир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808" w:rsidRDefault="00B93808">
            <w:pPr>
              <w:autoSpaceDE/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подготов</w:t>
            </w:r>
            <w:proofErr w:type="spellEnd"/>
            <w:proofErr w:type="gram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proofErr w:type="gram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общеразв</w:t>
            </w:r>
            <w:proofErr w:type="spellEnd"/>
            <w:proofErr w:type="gram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старшая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общеразв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средняя</w:t>
            </w:r>
            <w:proofErr w:type="spellEnd"/>
          </w:p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общераз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младшая</w:t>
            </w:r>
            <w:proofErr w:type="spellEnd"/>
          </w:p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общераз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Физическая</w:t>
            </w:r>
            <w:proofErr w:type="spellEnd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культура</w:t>
            </w:r>
            <w:proofErr w:type="spellEnd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 xml:space="preserve"> в </w:t>
            </w: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помещении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B93808" w:rsidRDefault="00B9380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B93808">
              <w:rPr>
                <w:rFonts w:eastAsia="Arial"/>
                <w:sz w:val="28"/>
                <w:szCs w:val="28"/>
                <w:shd w:val="clear" w:color="auto" w:fill="FFFFFF"/>
                <w:lang w:val="ru-RU" w:eastAsia="ru-RU" w:bidi="ru-RU"/>
              </w:rPr>
              <w:t>Физическая культура на свежем воздухе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rFonts w:eastAsia="Microsoft Sans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Познавательное</w:t>
            </w:r>
            <w:proofErr w:type="spellEnd"/>
          </w:p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развитие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Рисование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rFonts w:eastAsia="Microsoft Sans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Microsoft Sans Serif"/>
                <w:sz w:val="28"/>
                <w:szCs w:val="28"/>
                <w:lang w:eastAsia="ru-RU"/>
              </w:rPr>
              <w:t>Конструирование</w:t>
            </w:r>
            <w:proofErr w:type="spellEnd"/>
            <w:r>
              <w:rPr>
                <w:rFonts w:eastAsia="Microsoft Sans Serif"/>
                <w:sz w:val="28"/>
                <w:szCs w:val="28"/>
                <w:lang w:eastAsia="ru-RU"/>
              </w:rPr>
              <w:t>/</w:t>
            </w:r>
          </w:p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eastAsia="Microsoft Sans Serif"/>
                <w:sz w:val="28"/>
                <w:szCs w:val="28"/>
                <w:lang w:eastAsia="ru-RU"/>
              </w:rPr>
              <w:t>худ</w:t>
            </w:r>
            <w:proofErr w:type="spellEnd"/>
            <w:proofErr w:type="gramEnd"/>
            <w:r>
              <w:rPr>
                <w:rFonts w:eastAsia="Microsoft Sans Serif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Microsoft Sans Serif"/>
                <w:sz w:val="28"/>
                <w:szCs w:val="28"/>
                <w:lang w:eastAsia="ru-RU"/>
              </w:rPr>
              <w:t>труд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bCs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режим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0.5</w:t>
            </w:r>
          </w:p>
        </w:tc>
      </w:tr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Лепка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0.5</w:t>
            </w:r>
          </w:p>
        </w:tc>
      </w:tr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Аппликация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Музыка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Развитие</w:t>
            </w:r>
            <w:proofErr w:type="spellEnd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речи</w:t>
            </w:r>
            <w:proofErr w:type="spellEnd"/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0.5</w:t>
            </w:r>
          </w:p>
        </w:tc>
      </w:tr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Обучение</w:t>
            </w:r>
            <w:proofErr w:type="spellEnd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грамоте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808" w:rsidRDefault="00B93808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Знакомство</w:t>
            </w:r>
            <w:proofErr w:type="spellEnd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 xml:space="preserve"> с </w:t>
            </w: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худож</w:t>
            </w:r>
            <w:proofErr w:type="spellEnd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r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  <w:t>литературой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0.5</w:t>
            </w:r>
          </w:p>
        </w:tc>
      </w:tr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rFonts w:eastAsia="Arial"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Региональный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компонент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месяц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месяц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месяц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bCs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режим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bCs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режим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93808" w:rsidTr="00B93808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Кол-во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обр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ru-RU"/>
              </w:rPr>
              <w:t>ситуаций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11</w:t>
            </w:r>
          </w:p>
        </w:tc>
      </w:tr>
    </w:tbl>
    <w:p w:rsidR="00B93808" w:rsidRDefault="00B93808" w:rsidP="00B93808">
      <w:pPr>
        <w:jc w:val="both"/>
        <w:rPr>
          <w:sz w:val="28"/>
          <w:szCs w:val="28"/>
        </w:rPr>
      </w:pPr>
    </w:p>
    <w:p w:rsidR="00B93808" w:rsidRDefault="00B93808" w:rsidP="00B93808">
      <w:pPr>
        <w:jc w:val="both"/>
        <w:rPr>
          <w:sz w:val="28"/>
          <w:szCs w:val="28"/>
        </w:rPr>
      </w:pPr>
    </w:p>
    <w:p w:rsidR="00B93808" w:rsidRDefault="00B93808" w:rsidP="00B9380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Образовательная деятельность в ходе режимных моментов</w:t>
      </w:r>
    </w:p>
    <w:p w:rsidR="00B93808" w:rsidRDefault="00B93808" w:rsidP="00B9380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31"/>
        <w:gridCol w:w="1428"/>
        <w:gridCol w:w="1428"/>
        <w:gridCol w:w="1428"/>
        <w:gridCol w:w="1428"/>
        <w:gridCol w:w="1428"/>
      </w:tblGrid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Вид</w:t>
            </w:r>
            <w:proofErr w:type="spell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DB64D4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старшая и </w:t>
            </w:r>
            <w:proofErr w:type="spellStart"/>
            <w:r w:rsidR="00B93808">
              <w:rPr>
                <w:sz w:val="28"/>
                <w:szCs w:val="28"/>
                <w:lang w:eastAsia="ru-RU"/>
              </w:rPr>
              <w:t>подготов</w:t>
            </w:r>
            <w:proofErr w:type="spellEnd"/>
            <w:r w:rsidR="00B93808">
              <w:rPr>
                <w:sz w:val="28"/>
                <w:szCs w:val="28"/>
                <w:lang w:eastAsia="ru-RU"/>
              </w:rPr>
              <w:t>.</w:t>
            </w:r>
          </w:p>
          <w:p w:rsidR="00B93808" w:rsidRPr="00DB64D4" w:rsidRDefault="00B9380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компенс</w:t>
            </w:r>
            <w:proofErr w:type="spellEnd"/>
            <w:proofErr w:type="gramEnd"/>
            <w:r w:rsidR="00DB64D4">
              <w:rPr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808" w:rsidRDefault="00B93808">
            <w:pPr>
              <w:autoSpaceDE/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подготов</w:t>
            </w:r>
            <w:proofErr w:type="spellEnd"/>
            <w:proofErr w:type="gram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proofErr w:type="gram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общеразв</w:t>
            </w:r>
            <w:proofErr w:type="spellEnd"/>
            <w:proofErr w:type="gram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старшая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общеразв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средняя</w:t>
            </w:r>
            <w:proofErr w:type="spellEnd"/>
          </w:p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общераз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младшая</w:t>
            </w:r>
            <w:proofErr w:type="spellEnd"/>
          </w:p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общераз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93808" w:rsidTr="00B93808">
        <w:tc>
          <w:tcPr>
            <w:tcW w:w="10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iCs/>
                <w:sz w:val="28"/>
                <w:szCs w:val="28"/>
                <w:lang w:eastAsia="ru-RU"/>
              </w:rPr>
              <w:lastRenderedPageBreak/>
              <w:t>Общение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Ситуации общения воспитателя с детьми и</w:t>
            </w:r>
          </w:p>
          <w:p w:rsidR="00B93808" w:rsidRPr="00446A19" w:rsidRDefault="00B9380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накопления положительного социально-эмоционального опыта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Беседы и разговоры с детьми по их интересам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bCs/>
                <w:sz w:val="28"/>
                <w:szCs w:val="28"/>
                <w:lang w:val="ru-RU" w:eastAsia="ru-RU"/>
              </w:rPr>
              <w:t>Взаимодействие учителя-логопеда, учителя-дефектолога, педагога - психолога с детьми (индивидуально, подгруппами)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</w:t>
            </w:r>
          </w:p>
        </w:tc>
      </w:tr>
      <w:tr w:rsidR="00B93808" w:rsidTr="00B93808">
        <w:tc>
          <w:tcPr>
            <w:tcW w:w="10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utoSpaceDE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46A19">
              <w:rPr>
                <w:b/>
                <w:iCs/>
                <w:sz w:val="28"/>
                <w:szCs w:val="28"/>
                <w:lang w:val="ru-RU" w:eastAsia="ru-RU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proofErr w:type="gramStart"/>
            <w:r w:rsidRPr="00446A19">
              <w:rPr>
                <w:sz w:val="28"/>
                <w:szCs w:val="28"/>
                <w:lang w:val="ru-RU" w:eastAsia="ru-RU"/>
              </w:rPr>
              <w:t>Индивидуальные игры с детьми (сюжетно-ролевая, режиссерская, игра-драматизация,</w:t>
            </w:r>
            <w:proofErr w:type="gramEnd"/>
          </w:p>
          <w:p w:rsidR="00B93808" w:rsidRDefault="00B9380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строительно-конструктивные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игры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lastRenderedPageBreak/>
              <w:t>Детская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студия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ru-RU"/>
              </w:rPr>
              <w:t>театрализованные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игры</w:t>
            </w:r>
            <w:proofErr w:type="spellEnd"/>
            <w:r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 </w:t>
            </w:r>
            <w:proofErr w:type="spellStart"/>
            <w:r>
              <w:rPr>
                <w:sz w:val="28"/>
                <w:szCs w:val="28"/>
                <w:lang w:eastAsia="ru-RU"/>
              </w:rPr>
              <w:t>раза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Досуг здоровья и подвижных игр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Подвижные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игры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8" w:rsidRDefault="00B93808">
            <w:pPr>
              <w:autoSpaceDE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8" w:rsidRDefault="00B93808">
            <w:pPr>
              <w:autoSpaceDE/>
              <w:jc w:val="center"/>
              <w:rPr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</w:p>
        </w:tc>
      </w:tr>
      <w:tr w:rsidR="00B93808" w:rsidTr="00B93808">
        <w:tc>
          <w:tcPr>
            <w:tcW w:w="10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eastAsia="ru-RU"/>
              </w:rPr>
              <w:t>Познавательная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исследовательская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utoSpaceDE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Сенсорный игровой и интеллектуальный тренинг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2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недели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Наблюдения за природой (на прогулке)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10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utoSpaceDE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46A19">
              <w:rPr>
                <w:b/>
                <w:iCs/>
                <w:sz w:val="28"/>
                <w:szCs w:val="28"/>
                <w:lang w:val="ru-RU" w:eastAsia="ru-RU"/>
              </w:rPr>
              <w:t>Формы творческой активности, обеспечивающей художественно-  эстетическое   развитие детей</w:t>
            </w:r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Музыкально-театральная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djustRightInd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Чтение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литературных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произведений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10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utoSpaceDE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446A19">
              <w:rPr>
                <w:b/>
                <w:iCs/>
                <w:sz w:val="28"/>
                <w:szCs w:val="28"/>
                <w:lang w:val="ru-RU" w:eastAsia="ru-RU"/>
              </w:rPr>
              <w:t>Самообслуживание и элементарный бытовой труд</w:t>
            </w:r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Самообслуживание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>Трудовые поручения (индивидуально и подгруппами)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Pr="00446A19" w:rsidRDefault="00B93808">
            <w:pPr>
              <w:adjustRightInd w:val="0"/>
              <w:jc w:val="both"/>
              <w:rPr>
                <w:sz w:val="28"/>
                <w:szCs w:val="28"/>
                <w:lang w:val="ru-RU" w:eastAsia="ru-RU"/>
              </w:rPr>
            </w:pPr>
            <w:r w:rsidRPr="00446A19">
              <w:rPr>
                <w:sz w:val="28"/>
                <w:szCs w:val="28"/>
                <w:lang w:val="ru-RU" w:eastAsia="ru-RU"/>
              </w:rPr>
              <w:t xml:space="preserve">Трудовые поручения (общий и </w:t>
            </w:r>
            <w:r w:rsidRPr="00446A19">
              <w:rPr>
                <w:sz w:val="28"/>
                <w:szCs w:val="28"/>
                <w:lang w:val="ru-RU" w:eastAsia="ru-RU"/>
              </w:rPr>
              <w:lastRenderedPageBreak/>
              <w:t>совместный труд)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sz w:val="28"/>
                <w:szCs w:val="28"/>
                <w:lang w:eastAsia="ru-RU"/>
              </w:rPr>
              <w:t>раз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eastAsia="ru-RU"/>
              </w:rPr>
              <w:t>неделю</w:t>
            </w:r>
            <w:proofErr w:type="spellEnd"/>
          </w:p>
        </w:tc>
      </w:tr>
    </w:tbl>
    <w:p w:rsidR="00B93808" w:rsidRDefault="00B93808" w:rsidP="00B93808">
      <w:pPr>
        <w:jc w:val="both"/>
        <w:rPr>
          <w:b/>
          <w:sz w:val="28"/>
          <w:szCs w:val="28"/>
        </w:rPr>
      </w:pPr>
    </w:p>
    <w:p w:rsidR="00B93808" w:rsidRDefault="00B93808" w:rsidP="00B93808">
      <w:pPr>
        <w:jc w:val="both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Самостоятельная деятельность детей</w:t>
      </w:r>
    </w:p>
    <w:p w:rsidR="00B93808" w:rsidRDefault="00B93808" w:rsidP="00B93808">
      <w:pPr>
        <w:jc w:val="both"/>
        <w:rPr>
          <w:rFonts w:eastAsiaTheme="minorHAnsi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10"/>
        <w:gridCol w:w="1493"/>
        <w:gridCol w:w="1417"/>
        <w:gridCol w:w="1417"/>
        <w:gridCol w:w="1417"/>
        <w:gridCol w:w="1417"/>
      </w:tblGrid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Вид</w:t>
            </w:r>
            <w:proofErr w:type="spell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подготов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компенсир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808" w:rsidRDefault="00B93808">
            <w:pPr>
              <w:autoSpaceDE/>
              <w:jc w:val="both"/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</w:pPr>
            <w:proofErr w:type="spellStart"/>
            <w:proofErr w:type="gram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подготов</w:t>
            </w:r>
            <w:proofErr w:type="spellEnd"/>
            <w:proofErr w:type="gram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 xml:space="preserve">. </w:t>
            </w:r>
            <w:proofErr w:type="spellStart"/>
            <w:proofErr w:type="gramStart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общеразв</w:t>
            </w:r>
            <w:proofErr w:type="spellEnd"/>
            <w:proofErr w:type="gramEnd"/>
            <w:r>
              <w:rPr>
                <w:rFonts w:eastAsia="Arial"/>
                <w:bCs/>
                <w:sz w:val="28"/>
                <w:szCs w:val="2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старшая</w:t>
            </w:r>
            <w:proofErr w:type="spellEnd"/>
            <w:r>
              <w:rPr>
                <w:bCs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общеразв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средняя</w:t>
            </w:r>
            <w:proofErr w:type="spellEnd"/>
          </w:p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общераз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Cs/>
                <w:sz w:val="28"/>
                <w:szCs w:val="28"/>
                <w:lang w:eastAsia="ru-RU"/>
              </w:rPr>
              <w:t>младшая</w:t>
            </w:r>
            <w:proofErr w:type="spellEnd"/>
          </w:p>
          <w:p w:rsidR="00B93808" w:rsidRDefault="00B93808">
            <w:pPr>
              <w:autoSpaceDE/>
              <w:jc w:val="both"/>
              <w:rPr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eastAsia="ru-RU"/>
              </w:rPr>
              <w:t>общераз</w:t>
            </w:r>
            <w:proofErr w:type="spellEnd"/>
            <w:proofErr w:type="gramEnd"/>
            <w:r>
              <w:rPr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Спонтанная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игровая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свободная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творческая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продуктивная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деятельность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Рассматривание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книг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ru-RU"/>
              </w:rPr>
              <w:t>иллюстраций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Самостоятельная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двигательная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активность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Самостоятельные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наблюдения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Уединение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  <w:tr w:rsidR="00B93808" w:rsidTr="00B93808"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Самообслуживание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808" w:rsidRDefault="00B93808">
            <w:pPr>
              <w:autoSpaceDE/>
              <w:rPr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ежедневно</w:t>
            </w:r>
            <w:proofErr w:type="spellEnd"/>
          </w:p>
        </w:tc>
      </w:tr>
    </w:tbl>
    <w:p w:rsidR="00B93808" w:rsidRDefault="00B93808" w:rsidP="00B93808">
      <w:pPr>
        <w:jc w:val="both"/>
        <w:rPr>
          <w:rFonts w:eastAsiaTheme="minorHAnsi"/>
          <w:b/>
          <w:sz w:val="28"/>
          <w:szCs w:val="28"/>
        </w:rPr>
      </w:pPr>
    </w:p>
    <w:p w:rsidR="00B93808" w:rsidRDefault="00B93808" w:rsidP="00B93808">
      <w:pPr>
        <w:jc w:val="both"/>
        <w:rPr>
          <w:rFonts w:eastAsiaTheme="minorHAnsi"/>
          <w:b/>
          <w:sz w:val="28"/>
          <w:szCs w:val="28"/>
        </w:rPr>
      </w:pPr>
    </w:p>
    <w:p w:rsidR="00B93808" w:rsidRDefault="00B93808" w:rsidP="00B93808">
      <w:pPr>
        <w:jc w:val="both"/>
        <w:rPr>
          <w:rFonts w:eastAsiaTheme="minorHAnsi"/>
          <w:b/>
          <w:sz w:val="28"/>
          <w:szCs w:val="28"/>
        </w:rPr>
      </w:pPr>
    </w:p>
    <w:p w:rsidR="00B93808" w:rsidRDefault="00B93808" w:rsidP="00B93808">
      <w:pPr>
        <w:jc w:val="both"/>
        <w:rPr>
          <w:b/>
          <w:sz w:val="28"/>
          <w:szCs w:val="28"/>
        </w:rPr>
      </w:pPr>
    </w:p>
    <w:p w:rsidR="00B93808" w:rsidRDefault="00B93808" w:rsidP="00B93808">
      <w:pPr>
        <w:jc w:val="both"/>
        <w:rPr>
          <w:b/>
          <w:sz w:val="28"/>
          <w:szCs w:val="28"/>
        </w:rPr>
      </w:pPr>
    </w:p>
    <w:p w:rsidR="00DB64D4" w:rsidRDefault="00DB64D4" w:rsidP="00DB64D4">
      <w:pPr>
        <w:pStyle w:val="a4"/>
        <w:rPr>
          <w:rFonts w:cs="Times New Roman"/>
          <w:color w:val="000000" w:themeColor="text1"/>
          <w:szCs w:val="28"/>
          <w:lang w:val="ru-RU"/>
        </w:rPr>
      </w:pPr>
      <w:r>
        <w:rPr>
          <w:rFonts w:cs="Times New Roman"/>
          <w:color w:val="000000" w:themeColor="text1"/>
          <w:szCs w:val="28"/>
          <w:lang w:val="ru-RU"/>
        </w:rPr>
        <w:t>Заведующий</w:t>
      </w:r>
      <w:r w:rsidRPr="00931D2E">
        <w:rPr>
          <w:rFonts w:cs="Times New Roman"/>
          <w:color w:val="000000" w:themeColor="text1"/>
          <w:szCs w:val="28"/>
          <w:lang w:val="ru-RU"/>
        </w:rPr>
        <w:t xml:space="preserve">  МБДОУ ДС КВ № 34</w:t>
      </w:r>
      <w:r w:rsidRPr="00931D2E">
        <w:rPr>
          <w:rFonts w:cs="Times New Roman"/>
          <w:color w:val="000000" w:themeColor="text1"/>
          <w:szCs w:val="28"/>
          <w:lang w:val="ru-RU"/>
        </w:rPr>
        <w:tab/>
      </w:r>
    </w:p>
    <w:p w:rsidR="00DB64D4" w:rsidRPr="00931D2E" w:rsidRDefault="00DB64D4" w:rsidP="00DB64D4">
      <w:pPr>
        <w:pStyle w:val="a4"/>
        <w:rPr>
          <w:rFonts w:cs="Times New Roman"/>
          <w:color w:val="000000" w:themeColor="text1"/>
          <w:szCs w:val="28"/>
          <w:lang w:val="ru-RU"/>
        </w:rPr>
      </w:pPr>
      <w:proofErr w:type="spellStart"/>
      <w:r w:rsidRPr="00931D2E">
        <w:rPr>
          <w:rFonts w:cs="Times New Roman"/>
          <w:color w:val="000000" w:themeColor="text1"/>
          <w:szCs w:val="28"/>
          <w:lang w:val="ru-RU"/>
        </w:rPr>
        <w:t>пгт</w:t>
      </w:r>
      <w:proofErr w:type="spellEnd"/>
      <w:r w:rsidRPr="00931D2E">
        <w:rPr>
          <w:rFonts w:cs="Times New Roman"/>
          <w:color w:val="000000" w:themeColor="text1"/>
          <w:szCs w:val="28"/>
          <w:lang w:val="ru-RU"/>
        </w:rPr>
        <w:t xml:space="preserve"> Афипского МО Северский район                                   </w:t>
      </w:r>
      <w:r>
        <w:rPr>
          <w:rFonts w:cs="Times New Roman"/>
          <w:szCs w:val="28"/>
          <w:lang w:val="ru-RU"/>
        </w:rPr>
        <w:t xml:space="preserve"> В.А. Титова</w:t>
      </w:r>
    </w:p>
    <w:p w:rsidR="00AF1866" w:rsidRDefault="00DB64D4"/>
    <w:sectPr w:rsidR="00AF1866" w:rsidSect="002E4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808"/>
    <w:rsid w:val="000E43E8"/>
    <w:rsid w:val="001D0EDD"/>
    <w:rsid w:val="001F1085"/>
    <w:rsid w:val="002779E6"/>
    <w:rsid w:val="002E4B23"/>
    <w:rsid w:val="00340C0D"/>
    <w:rsid w:val="003F4933"/>
    <w:rsid w:val="00446908"/>
    <w:rsid w:val="00446A19"/>
    <w:rsid w:val="0061237D"/>
    <w:rsid w:val="006F12AA"/>
    <w:rsid w:val="0089756C"/>
    <w:rsid w:val="00A86C4B"/>
    <w:rsid w:val="00AE5BBE"/>
    <w:rsid w:val="00B93808"/>
    <w:rsid w:val="00C45932"/>
    <w:rsid w:val="00CC0C83"/>
    <w:rsid w:val="00DB64D4"/>
    <w:rsid w:val="00DF738B"/>
    <w:rsid w:val="00E34E5C"/>
    <w:rsid w:val="00E9630E"/>
    <w:rsid w:val="00FC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3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80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9380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DB64D4"/>
    <w:pPr>
      <w:spacing w:after="0" w:line="240" w:lineRule="auto"/>
    </w:pPr>
    <w:rPr>
      <w:rFonts w:ascii="Times New Roman" w:hAnsi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7aYAdEBvPH/od7fvl1FuZNYS5gx6NF+bRWTIIPjGIIY=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lAJhkLndEpvOS35GIbpaJuVrvreAOUqbAO1Sv03eIFo=</DigestValue>
    </Reference>
  </SignedInfo>
  <SignatureValue>6VGvOlV0ItWMwwWqXlRGALGufCCj/ygNXFsBUFvl6Qv2sH7C/XvGbQM1XQ3udFq7
r4t2qYcaqMKNYMNKzUjw6A==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nzso/N+3LFl84MDuqCgZYVKS/NE=</DigestValue>
      </Reference>
      <Reference URI="/word/fontTable.xml?ContentType=application/vnd.openxmlformats-officedocument.wordprocessingml.fontTable+xml">
        <DigestMethod Algorithm="http://www.w3.org/2000/09/xmldsig#sha1"/>
        <DigestValue>nabjXrTyQtnhpLd/7m1IdIbuhvA=</DigestValue>
      </Reference>
      <Reference URI="/word/settings.xml?ContentType=application/vnd.openxmlformats-officedocument.wordprocessingml.settings+xml">
        <DigestMethod Algorithm="http://www.w3.org/2000/09/xmldsig#sha1"/>
        <DigestValue>xdqykxLa2SdeE08C1P5JUuy4lEs=</DigestValue>
      </Reference>
      <Reference URI="/word/styles.xml?ContentType=application/vnd.openxmlformats-officedocument.wordprocessingml.styles+xml">
        <DigestMethod Algorithm="http://www.w3.org/2000/09/xmldsig#sha1"/>
        <DigestValue>VJ2rcr0zBXVpYTRwglMsYvq4ruw=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Z+hhhmaqanKSl1J6qU/s+gGfURw=</DigestValue>
      </Reference>
    </Manifest>
    <SignatureProperties>
      <SignatureProperty Id="idSignatureTime" Target="#idPackageSignature">
        <mdssi:SignatureTime>
          <mdssi:Format>YYYY-MM-DDThh:mm:ssTZD</mdssi:Format>
          <mdssi:Value>2021-01-27T06:30:16Z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2021-01-27T06:30:16Z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2021-01-26T07:26:00Z</dcterms:created>
  <dcterms:modified xsi:type="dcterms:W3CDTF">2021-01-26T08:54:00Z</dcterms:modified>
</cp:coreProperties>
</file>